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275F5" w14:textId="23CDDFB5" w:rsidR="00B355E6" w:rsidRPr="00F00BF5" w:rsidRDefault="00B355E6" w:rsidP="00F00BF5">
      <w:pPr>
        <w:pStyle w:val="1"/>
        <w:numPr>
          <w:ilvl w:val="0"/>
          <w:numId w:val="0"/>
        </w:numPr>
        <w:spacing w:line="276" w:lineRule="auto"/>
        <w:jc w:val="center"/>
        <w:rPr>
          <w:sz w:val="26"/>
          <w:szCs w:val="26"/>
        </w:rPr>
      </w:pPr>
      <w:bookmarkStart w:id="0" w:name="_Toc497104584"/>
      <w:bookmarkStart w:id="1" w:name="_GoBack"/>
      <w:bookmarkEnd w:id="1"/>
      <w:proofErr w:type="gramStart"/>
      <w:r w:rsidRPr="00F00BF5">
        <w:rPr>
          <w:sz w:val="26"/>
          <w:szCs w:val="26"/>
        </w:rPr>
        <w:t>Памятка</w:t>
      </w:r>
      <w:r w:rsidR="00F91728" w:rsidRPr="00F00BF5">
        <w:rPr>
          <w:sz w:val="26"/>
          <w:szCs w:val="26"/>
        </w:rPr>
        <w:t xml:space="preserve"> </w:t>
      </w:r>
      <w:r w:rsidR="00C65402" w:rsidRPr="00F00BF5">
        <w:rPr>
          <w:sz w:val="26"/>
          <w:szCs w:val="26"/>
        </w:rPr>
        <w:t>о правилах проведения ЕГЭ в 2024</w:t>
      </w:r>
      <w:r w:rsidR="00876EE2" w:rsidRPr="00F00BF5">
        <w:rPr>
          <w:sz w:val="26"/>
          <w:szCs w:val="26"/>
        </w:rPr>
        <w:t xml:space="preserve"> году </w:t>
      </w:r>
      <w:r w:rsidRPr="00F00BF5">
        <w:rPr>
          <w:sz w:val="26"/>
          <w:szCs w:val="26"/>
        </w:rPr>
        <w:t>(для ознаком</w:t>
      </w:r>
      <w:r w:rsidR="00876EE2" w:rsidRPr="00F00BF5">
        <w:rPr>
          <w:sz w:val="26"/>
          <w:szCs w:val="26"/>
        </w:rPr>
        <w:t xml:space="preserve">ления участников ЕГЭ/ родителей </w:t>
      </w:r>
      <w:r w:rsidRPr="00F00BF5">
        <w:rPr>
          <w:sz w:val="26"/>
          <w:szCs w:val="26"/>
        </w:rPr>
        <w:t>(законных представителей)</w:t>
      </w:r>
      <w:bookmarkEnd w:id="0"/>
      <w:r w:rsidR="00374EE5" w:rsidRPr="00F00BF5">
        <w:rPr>
          <w:sz w:val="26"/>
          <w:szCs w:val="26"/>
        </w:rPr>
        <w:t>.</w:t>
      </w:r>
      <w:proofErr w:type="gramEnd"/>
    </w:p>
    <w:p w14:paraId="28842421" w14:textId="48A09FCF" w:rsidR="00B355E6" w:rsidRPr="00F00BF5" w:rsidRDefault="00B355E6" w:rsidP="00F00BF5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Общая информация о порядке проведении ЕГЭ:</w:t>
      </w:r>
    </w:p>
    <w:p w14:paraId="551F97D9" w14:textId="6582DD5D" w:rsidR="00C65402" w:rsidRPr="00F00BF5" w:rsidRDefault="00C65402" w:rsidP="00F00BF5">
      <w:pPr>
        <w:pStyle w:val="a3"/>
        <w:numPr>
          <w:ilvl w:val="0"/>
          <w:numId w:val="3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 с указанием выбранных учебных пре</w:t>
      </w:r>
      <w:r w:rsidR="009D3708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метов, уровня ЕГЭ по математике</w:t>
      </w:r>
      <w:r w:rsidR="00876EE2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(базовый или профильный), форм ГИА, сроков участия в экзаменах подаются в ОО </w:t>
      </w: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1  февраля 2024 года.</w:t>
      </w:r>
    </w:p>
    <w:p w14:paraId="706ABD95" w14:textId="77777777" w:rsidR="00B355E6" w:rsidRPr="00F00BF5" w:rsidRDefault="00B355E6" w:rsidP="00F00BF5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14:paraId="49F7F4CA" w14:textId="77777777" w:rsidR="00B355E6" w:rsidRPr="00F00BF5" w:rsidRDefault="00B355E6" w:rsidP="00F00BF5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 по всем учебным предметам начинается в 10.00 по местному времени.</w:t>
      </w:r>
    </w:p>
    <w:p w14:paraId="4876C65E" w14:textId="77777777" w:rsidR="00B355E6" w:rsidRPr="00F00BF5" w:rsidRDefault="00B355E6" w:rsidP="00F00BF5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14:paraId="0FA4EDF3" w14:textId="77777777" w:rsidR="00B355E6" w:rsidRPr="00F00BF5" w:rsidRDefault="00B355E6" w:rsidP="00F00BF5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Рособрнадзором</w:t>
      </w:r>
      <w:proofErr w:type="spellEnd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14:paraId="45494909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ЕГЭ с полученными ими результатами ЕГЭ.</w:t>
      </w:r>
    </w:p>
    <w:p w14:paraId="2783BC3B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Ознакомление участников ЕГЭ с утвержденными председателем ГЭК результатами ЕГЭ по учебному предмету осуществляется </w:t>
      </w: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14:paraId="03D8F4BC" w14:textId="77777777" w:rsidR="00B355E6" w:rsidRPr="00F00BF5" w:rsidRDefault="00B355E6" w:rsidP="00F00BF5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ЕГЭ при приеме на </w:t>
      </w:r>
      <w:proofErr w:type="gramStart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по программам</w:t>
      </w:r>
      <w:proofErr w:type="gramEnd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бакалавриата</w:t>
      </w:r>
      <w:proofErr w:type="spellEnd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программам </w:t>
      </w:r>
      <w:proofErr w:type="spellStart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специалитета</w:t>
      </w:r>
      <w:proofErr w:type="spellEnd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действительны четыре года, следующих за годом получения таких результатов.</w:t>
      </w:r>
    </w:p>
    <w:p w14:paraId="353186D8" w14:textId="77777777" w:rsidR="00B355E6" w:rsidRPr="00F00BF5" w:rsidRDefault="00B355E6" w:rsidP="00F00BF5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Обязанности участника ЕГЭ в рамках участия в ЕГЭ:</w:t>
      </w:r>
    </w:p>
    <w:p w14:paraId="480EEF4D" w14:textId="11E5E0B5" w:rsidR="00B355E6" w:rsidRPr="00F00BF5" w:rsidRDefault="00B355E6" w:rsidP="00F00BF5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 день экзамена участник ЕГЭ должен прибыть в ППЭ не менее чем за 45 минут до его начала.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Вход участ</w:t>
      </w:r>
      <w:r w:rsidR="00260C38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ников ЕГЭ в ППЭ начинается с 09: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 по местному времени. </w:t>
      </w:r>
    </w:p>
    <w:p w14:paraId="7FFF26D9" w14:textId="77777777" w:rsidR="00B355E6" w:rsidRPr="00F00BF5" w:rsidRDefault="00B355E6" w:rsidP="00F00BF5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Допуск участников ЕГЭ в ППЭ осуществляется при наличии у них </w:t>
      </w: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документов, удостоверяющих их личность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при наличии их в списках распределения </w:t>
      </w:r>
      <w:proofErr w:type="gramStart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данный ППЭ. </w:t>
      </w:r>
    </w:p>
    <w:p w14:paraId="7A8256C7" w14:textId="6EF9D4E3" w:rsidR="00B355E6" w:rsidRPr="00F00BF5" w:rsidRDefault="00B355E6" w:rsidP="00F00BF5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Если участник ЕГЭ 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ЕГЭ.</w:t>
      </w:r>
    </w:p>
    <w:p w14:paraId="75480B8C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</w:t>
      </w:r>
      <w:proofErr w:type="gramStart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Персональное</w:t>
      </w:r>
      <w:proofErr w:type="gramEnd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аудирование для опоздавших участников не проводится (за исключением, если в аудитории нет других участников экзамена).</w:t>
      </w:r>
    </w:p>
    <w:p w14:paraId="67EFF26B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Повторный общий инструктаж для опоздавших участников ЕГЭ не проводится. Организаторы предоставляют необходимую информацию для заполнения регистрационных полей бланков ЕГЭ.</w:t>
      </w:r>
    </w:p>
    <w:p w14:paraId="0EC26276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14:paraId="5248131F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документа, удостоверяющего личность, у выпускника прошлых лет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14:paraId="32126654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проведения экзамена (в период с момента входа в ППЭ и до окончания экзамена) в ППЭ участникам ЕГЭ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организации), средства связи, электронно-вычислительную технику, фото-, аудио- и видеоаппаратуру, справочные материалы, письменные заметки</w:t>
      </w:r>
      <w:proofErr w:type="gramEnd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 </w:t>
      </w:r>
      <w:proofErr w:type="gramEnd"/>
    </w:p>
    <w:p w14:paraId="06EC64BC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проведения экзамена участникам ЕГЭ запрещается выносить из аудиторий письменные принадлежности, письменные заметки и иные средства хранения и передачи информации,</w:t>
      </w:r>
    </w:p>
    <w:p w14:paraId="35E126F6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Рекомендуется взять с собой на экзамен только необходимые вещи. Иные личные вещи участники ЕГЭ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ЕГЭ.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14:paraId="19A07AB8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5. Участники ЕГЭ занимают рабочие места в аудитории в соответствии со списками распределения. Изменение рабочего места запрещено.</w:t>
      </w:r>
    </w:p>
    <w:p w14:paraId="3C90A608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Во время экзамена участникам ЕГЭ </w:t>
      </w: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запрещается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общаться друг с другом, свободно перемещаться по аудитории и ППЭ, выходить из аудитории без разрешения организатора.</w:t>
      </w:r>
    </w:p>
    <w:p w14:paraId="143E5BCC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выходе из аудитории во время экзамена участник ЕГЭ должен оставить экзаменационные материалы, черновики и письменные принадлежности на рабочем столе.</w:t>
      </w:r>
    </w:p>
    <w:p w14:paraId="3ED0C6CF" w14:textId="353B7EF1" w:rsidR="00FD4E19" w:rsidRPr="00F00BF5" w:rsidRDefault="00D274CA" w:rsidP="00F00B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r w:rsidR="00B355E6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ЕГЭ,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ЕГЭ Порядка подтверждается, председатель ГЭК принимает решение об аннулировании результатов участника ЕГЭ по соответствующему учебному предмету. </w:t>
      </w:r>
    </w:p>
    <w:p w14:paraId="34E7E1DE" w14:textId="6A67BFC6" w:rsidR="00FD4E19" w:rsidRPr="00F00BF5" w:rsidRDefault="00FD4E19" w:rsidP="00F00B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14:paraId="5C167AAD" w14:textId="0CE22F90" w:rsidR="00FD4E19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Экзаменационная работа выполняется </w:t>
      </w:r>
      <w:proofErr w:type="spellStart"/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гелевой</w:t>
      </w:r>
      <w:proofErr w:type="spellEnd"/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капиллярной ручкой с чернилами черного цвета.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Экзаменационные работы, выполненные другими письменными принадлежностями, </w:t>
      </w: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 </w:t>
      </w:r>
      <w:r w:rsidR="000E713A"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обрабатываются и не проверяются.</w:t>
      </w:r>
    </w:p>
    <w:p w14:paraId="5FE39C2B" w14:textId="77777777" w:rsidR="00B355E6" w:rsidRPr="00F00BF5" w:rsidRDefault="00B355E6" w:rsidP="00F00BF5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Права участника ЕГЭ в рамках участия в ЕГЭ:</w:t>
      </w:r>
    </w:p>
    <w:p w14:paraId="39EB04CC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Участник ЕГЭ может при выполнении работы использовать черновики со штампом образовательной организации, на базе которой организован ППЭ, и делать пометки </w:t>
      </w:r>
      <w:proofErr w:type="gramStart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</w:t>
      </w:r>
      <w:proofErr w:type="gramEnd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случае проведения ЕГЭ по иностранным языкам (раздел «Говорение») черновики не выдаются).</w:t>
      </w:r>
    </w:p>
    <w:p w14:paraId="0823E486" w14:textId="262362E8" w:rsidR="00B355E6" w:rsidRPr="00F00BF5" w:rsidRDefault="007E06FB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Внимание!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Черновики </w:t>
      </w:r>
      <w:r w:rsidR="00B355E6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и КИМ н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 проверяются и записи в них не </w:t>
      </w:r>
      <w:r w:rsidR="00B355E6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учитываются при обработке. </w:t>
      </w:r>
    </w:p>
    <w:p w14:paraId="6402970F" w14:textId="0168F38B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Участник ЕГЭ,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ЕГЭ в сопровождении организатора проходит в медицинский кабинет,</w:t>
      </w:r>
      <w:r w:rsidRPr="00F00BF5">
        <w:rPr>
          <w:sz w:val="26"/>
          <w:szCs w:val="26"/>
        </w:rPr>
        <w:t xml:space="preserve"> 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куда приглашается член ГЭК. В случае подтверждения медицинским работником ухудшения состояния здоровья участника ЕГЭ и при согласии участника ЕГЭ досрочно завершить экзамен составляется Акт о досрочном завершении экзамена по объективным причинам. В дальнейшем участник ЕГЭ по решению председателя ГЭК сможет сдать экзамен по данному предмету в дополнительные сроки. </w:t>
      </w:r>
    </w:p>
    <w:p w14:paraId="526A04FF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3. Участники ЕГЭ,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14:paraId="484E8FB7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4. В случае если обучающийся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году в дополнительные сроки (не более одного раза).</w:t>
      </w:r>
    </w:p>
    <w:p w14:paraId="08EC3A99" w14:textId="5B1538AE" w:rsidR="00B355E6" w:rsidRPr="00F00BF5" w:rsidRDefault="00FD4E19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 экзамена</w:t>
      </w:r>
      <w:r w:rsidR="00B355E6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14:paraId="6990AE43" w14:textId="36534A88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proofErr w:type="gramStart"/>
      <w:r w:rsidR="00FD4E19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 ГИА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</w:t>
      </w:r>
      <w:proofErr w:type="gramEnd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  <w:proofErr w:type="gramEnd"/>
    </w:p>
    <w:p w14:paraId="6E7A2065" w14:textId="3FBE0DE3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Участник </w:t>
      </w:r>
      <w:r w:rsidR="00FD4E19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14:paraId="5E39BDA6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экзаменационной работы.</w:t>
      </w:r>
    </w:p>
    <w:p w14:paraId="682D65FD" w14:textId="7E71622D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</w:t>
      </w:r>
      <w:r w:rsidR="00FD4E19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заблаговременно информируются о времени, месте и порядке рассмотрения апелляций.</w:t>
      </w:r>
    </w:p>
    <w:p w14:paraId="30AE8F33" w14:textId="7B8B57D3" w:rsidR="00B355E6" w:rsidRPr="00F00BF5" w:rsidRDefault="00FD4E19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экзамена</w:t>
      </w:r>
      <w:r w:rsidR="00B355E6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его родители (законные представители) при желании присутствуют при рассмотрении апелляции.</w:t>
      </w:r>
    </w:p>
    <w:p w14:paraId="33B86DC5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Апелляцию о нарушении установленного Порядка проведения ГИА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 ЕГЭ подает в день проведения экзамена члену ГЭК, не покидая ППЭ. </w:t>
      </w:r>
    </w:p>
    <w:p w14:paraId="4557FB07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14:paraId="5B461AED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отклонении апелляции;</w:t>
      </w:r>
    </w:p>
    <w:p w14:paraId="2B83D8B4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удовлетворении апелляции.</w:t>
      </w:r>
    </w:p>
    <w:p w14:paraId="7C1D4CBA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удовлетворении апелляции результат ЕГЭ, по процедуре которого участником ЕГЭ была подана апелляция, аннулируется и участнику ЕГЭ предоставляется возможность сдать экзамен по учебному предмету в иной день, предусмотренный единым расписанием проведения ЕГЭ.</w:t>
      </w:r>
    </w:p>
    <w:p w14:paraId="0B156586" w14:textId="5F19A810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Апелляция о несогласии с выставленными баллами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</w:t>
      </w:r>
      <w:r w:rsidR="00BD5FA0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ГИА или их родители (законные представители) при предъявлении </w:t>
      </w:r>
      <w:proofErr w:type="gramStart"/>
      <w:r w:rsidR="00BD5FA0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документов, удостоверяющих  личность подают</w:t>
      </w:r>
      <w:proofErr w:type="gramEnd"/>
      <w:r w:rsidR="00BD5FA0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апелляции о несогласии с выставленными баллами в образовательные организации, которыми участники ГИА были допущены к ГИА. Руководитель организации, принявший апелляцию о несогласии с выставленными баллами, передает ее в апелляционную комиссию в течение одного рабочего дня после ее получения.</w:t>
      </w:r>
    </w:p>
    <w:p w14:paraId="2B811E07" w14:textId="61DF2523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14:paraId="1369C92A" w14:textId="279B3ED1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ГИА по их собственному желанию. 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Для этого участник ГИА пишет заявление об отзыве, поданной им апелляции. </w:t>
      </w:r>
      <w:r w:rsidR="00FD4E19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ГИА</w:t>
      </w:r>
      <w:r w:rsidR="001A4EDB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выпускники прошлых лет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подают соответствующее заявление в письменной форме в конфликтную комиссию или в иные места, определенные </w:t>
      </w:r>
      <w:r w:rsidR="00BD5FA0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ОИВ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C5702D5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заявления об отзыве,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14:paraId="09C5943F" w14:textId="1B03649E" w:rsidR="00BD5FA0" w:rsidRPr="00F00BF5" w:rsidRDefault="00BD5FA0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Апелляционная комиссия рассматривает апелляцию о несогласии с выставленными баллами в течение четырех рабочих дней, следующих за днем ее поступления в апелляционную комиссию.</w:t>
      </w:r>
    </w:p>
    <w:p w14:paraId="11149686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0FE1B7" w14:textId="77777777" w:rsidR="00C65402" w:rsidRPr="00F00BF5" w:rsidRDefault="00C65402" w:rsidP="00F00BF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14:paraId="7052E918" w14:textId="77777777" w:rsidR="00C65402" w:rsidRPr="00F00BF5" w:rsidRDefault="00C65402" w:rsidP="00F00BF5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1.</w:t>
      </w:r>
      <w:r w:rsidRPr="00F00B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Федеральным законом от 29.12.2012 № 273-ФЗ «Об образовании в Российской Федерации».</w:t>
      </w:r>
    </w:p>
    <w:p w14:paraId="37C51FBA" w14:textId="77777777" w:rsidR="00C65402" w:rsidRPr="00F00BF5" w:rsidRDefault="00C65402" w:rsidP="00F00BF5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</w:pPr>
      <w:r w:rsidRPr="00F00B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2.</w:t>
      </w:r>
      <w:r w:rsidRPr="00F00B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proofErr w:type="gramStart"/>
      <w:r w:rsidRPr="00F00BF5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  <w:t>Постановлением Правительства Российской Федерации от 29.11.2021 № 2085</w:t>
      </w:r>
      <w:r w:rsidRPr="00F00B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br/>
      </w:r>
      <w:r w:rsidRPr="00F00BF5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  <w:t>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образования"</w:t>
      </w:r>
      <w:proofErr w:type="gramEnd"/>
    </w:p>
    <w:p w14:paraId="205EEC87" w14:textId="77777777" w:rsidR="00C65402" w:rsidRPr="00F00BF5" w:rsidRDefault="00C65402" w:rsidP="00F00BF5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3.</w:t>
      </w:r>
      <w:r w:rsidRPr="00F00B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 xml:space="preserve">Приказом </w:t>
      </w:r>
      <w:proofErr w:type="spellStart"/>
      <w:r w:rsidRPr="00F00B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Минпросвещения</w:t>
      </w:r>
      <w:proofErr w:type="spellEnd"/>
      <w:r w:rsidRPr="00F00B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России и </w:t>
      </w:r>
      <w:proofErr w:type="spellStart"/>
      <w:r w:rsidRPr="00F00B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Рособрнадзора</w:t>
      </w:r>
      <w:proofErr w:type="spellEnd"/>
      <w:r w:rsidRPr="00F00B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от 04.04.2022 № 233/552 «Об утверждении Порядка проведения государственной итоговой аттестации по образовательным программам среднего общего образования» (</w:t>
      </w:r>
      <w:proofErr w:type="gramStart"/>
      <w:r w:rsidRPr="00F00B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зарегистрирован</w:t>
      </w:r>
      <w:proofErr w:type="gramEnd"/>
      <w:r w:rsidRPr="00F00B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Минюстом России 15.05.2023, регистрационный № 73314).</w:t>
      </w:r>
    </w:p>
    <w:p w14:paraId="4E86E4BD" w14:textId="77777777" w:rsidR="0030567B" w:rsidRPr="00F00BF5" w:rsidRDefault="0030567B" w:rsidP="00F00BF5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870C55E" w14:textId="77777777" w:rsidR="0016141A" w:rsidRPr="00F00BF5" w:rsidRDefault="0016141A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ВАЖНО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Даты экзаменов, указанные в заявлении, являются ориентировочными и могут измениться.</w:t>
      </w:r>
    </w:p>
    <w:p w14:paraId="39C51349" w14:textId="77777777" w:rsidR="0016141A" w:rsidRPr="00F00BF5" w:rsidRDefault="0016141A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FA165B" w14:textId="48926C54" w:rsidR="00F91728" w:rsidRPr="00F00BF5" w:rsidRDefault="00B355E6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824E72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 проведения ГИА по образовательным программам среднего общего образования ознакомлены:</w:t>
      </w:r>
    </w:p>
    <w:p w14:paraId="36387042" w14:textId="77777777" w:rsidR="00F91728" w:rsidRPr="00F00BF5" w:rsidRDefault="00F91728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9931C5" w14:textId="7F98854E" w:rsidR="00B355E6" w:rsidRPr="00F00BF5" w:rsidRDefault="00B355E6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 </w:t>
      </w:r>
      <w:r w:rsidR="00FD4E19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</w:p>
    <w:p w14:paraId="75AC8AA1" w14:textId="1258D8F5" w:rsidR="00824E72" w:rsidRPr="00F00BF5" w:rsidRDefault="00B355E6" w:rsidP="00F00BF5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___________________(_____________________)</w:t>
      </w:r>
      <w:r w:rsidR="00F91728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2AD817A" w14:textId="235324BB" w:rsidR="00824E72" w:rsidRPr="00F00BF5" w:rsidRDefault="00F91728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</w:p>
    <w:p w14:paraId="4B0A681D" w14:textId="754CFA10" w:rsidR="00B355E6" w:rsidRPr="00F00BF5" w:rsidRDefault="00F91728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355E6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«___»_______20__г.</w:t>
      </w:r>
    </w:p>
    <w:p w14:paraId="69490A2F" w14:textId="77777777" w:rsidR="00B355E6" w:rsidRPr="00F00BF5" w:rsidRDefault="00B355E6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188B43" w14:textId="1E3F7E82" w:rsidR="00B355E6" w:rsidRPr="00F00BF5" w:rsidRDefault="00B355E6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Родитель/законный представитель несовершеннолетнего участника </w:t>
      </w:r>
      <w:r w:rsidR="00FD4E19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</w:p>
    <w:p w14:paraId="7651D93A" w14:textId="77777777" w:rsidR="00F91728" w:rsidRPr="00F00BF5" w:rsidRDefault="00F91728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4A3F9D" w14:textId="77777777" w:rsidR="00824E72" w:rsidRPr="00F00BF5" w:rsidRDefault="00824E72" w:rsidP="00F00BF5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___________________(_____________________) </w:t>
      </w:r>
    </w:p>
    <w:p w14:paraId="2522225D" w14:textId="1F720583" w:rsidR="00824E72" w:rsidRPr="00F00BF5" w:rsidRDefault="00F91728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</w:p>
    <w:p w14:paraId="6436DA01" w14:textId="298D08A7" w:rsidR="00B355E6" w:rsidRPr="00F00BF5" w:rsidRDefault="00F91728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355E6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«___»_______20__г.</w:t>
      </w:r>
    </w:p>
    <w:p w14:paraId="27564516" w14:textId="77777777" w:rsidR="00B355E6" w:rsidRPr="00F00BF5" w:rsidRDefault="00B355E6" w:rsidP="00F00BF5">
      <w:pPr>
        <w:rPr>
          <w:sz w:val="26"/>
          <w:szCs w:val="26"/>
          <w:lang w:eastAsia="ru-RU"/>
        </w:rPr>
      </w:pPr>
    </w:p>
    <w:sectPr w:rsidR="00B355E6" w:rsidRPr="00F00BF5" w:rsidSect="002D5EE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D323368"/>
    <w:multiLevelType w:val="hybridMultilevel"/>
    <w:tmpl w:val="1982F724"/>
    <w:lvl w:ilvl="0" w:tplc="B448B8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55"/>
    <w:rsid w:val="0007009B"/>
    <w:rsid w:val="000E713A"/>
    <w:rsid w:val="00153545"/>
    <w:rsid w:val="0016141A"/>
    <w:rsid w:val="001A4EDB"/>
    <w:rsid w:val="00260C38"/>
    <w:rsid w:val="002A6256"/>
    <w:rsid w:val="002D5EE2"/>
    <w:rsid w:val="0030567B"/>
    <w:rsid w:val="00342ECB"/>
    <w:rsid w:val="00374EE5"/>
    <w:rsid w:val="005B6320"/>
    <w:rsid w:val="005F26AD"/>
    <w:rsid w:val="00663D5A"/>
    <w:rsid w:val="006B2466"/>
    <w:rsid w:val="00751AF0"/>
    <w:rsid w:val="007C06A0"/>
    <w:rsid w:val="007D21AC"/>
    <w:rsid w:val="007E06FB"/>
    <w:rsid w:val="00824E72"/>
    <w:rsid w:val="0087128E"/>
    <w:rsid w:val="00876EE2"/>
    <w:rsid w:val="008A21C4"/>
    <w:rsid w:val="00941662"/>
    <w:rsid w:val="00945B9B"/>
    <w:rsid w:val="009D3708"/>
    <w:rsid w:val="00A546F1"/>
    <w:rsid w:val="00AA5CC8"/>
    <w:rsid w:val="00AD6855"/>
    <w:rsid w:val="00B355E6"/>
    <w:rsid w:val="00BD5FA0"/>
    <w:rsid w:val="00BE0617"/>
    <w:rsid w:val="00C06F85"/>
    <w:rsid w:val="00C65402"/>
    <w:rsid w:val="00D274CA"/>
    <w:rsid w:val="00DA1A46"/>
    <w:rsid w:val="00F00BF5"/>
    <w:rsid w:val="00F86B38"/>
    <w:rsid w:val="00F91728"/>
    <w:rsid w:val="00FB0472"/>
    <w:rsid w:val="00FD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F1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B355E6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B355E6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B355E6"/>
    <w:rPr>
      <w:rFonts w:ascii="Times New Roman" w:hAnsi="Times New Roman" w:cs="Times New Roman"/>
      <w:b/>
      <w:sz w:val="32"/>
      <w:szCs w:val="28"/>
    </w:rPr>
  </w:style>
  <w:style w:type="paragraph" w:styleId="a4">
    <w:name w:val="annotation text"/>
    <w:basedOn w:val="a"/>
    <w:link w:val="a5"/>
    <w:uiPriority w:val="99"/>
    <w:rsid w:val="00B35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B355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uiPriority w:val="99"/>
    <w:rsid w:val="00B355E6"/>
    <w:rPr>
      <w:rFonts w:cs="Times New Roman"/>
      <w:sz w:val="16"/>
    </w:rPr>
  </w:style>
  <w:style w:type="paragraph" w:styleId="a3">
    <w:name w:val="List Paragraph"/>
    <w:basedOn w:val="a"/>
    <w:uiPriority w:val="34"/>
    <w:qFormat/>
    <w:rsid w:val="00B355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B355E6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B355E6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B355E6"/>
    <w:rPr>
      <w:rFonts w:ascii="Times New Roman" w:hAnsi="Times New Roman" w:cs="Times New Roman"/>
      <w:b/>
      <w:sz w:val="32"/>
      <w:szCs w:val="28"/>
    </w:rPr>
  </w:style>
  <w:style w:type="paragraph" w:styleId="a4">
    <w:name w:val="annotation text"/>
    <w:basedOn w:val="a"/>
    <w:link w:val="a5"/>
    <w:uiPriority w:val="99"/>
    <w:rsid w:val="00B35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B355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uiPriority w:val="99"/>
    <w:rsid w:val="00B355E6"/>
    <w:rPr>
      <w:rFonts w:cs="Times New Roman"/>
      <w:sz w:val="16"/>
    </w:rPr>
  </w:style>
  <w:style w:type="paragraph" w:styleId="a3">
    <w:name w:val="List Paragraph"/>
    <w:basedOn w:val="a"/>
    <w:uiPriority w:val="34"/>
    <w:qFormat/>
    <w:rsid w:val="00B355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2027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yakovleva.mv</dc:creator>
  <cp:lastModifiedBy>RePack by Diakov</cp:lastModifiedBy>
  <cp:revision>4</cp:revision>
  <cp:lastPrinted>2024-03-12T12:58:00Z</cp:lastPrinted>
  <dcterms:created xsi:type="dcterms:W3CDTF">2024-03-12T12:56:00Z</dcterms:created>
  <dcterms:modified xsi:type="dcterms:W3CDTF">2024-03-12T13:09:00Z</dcterms:modified>
</cp:coreProperties>
</file>